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B036" w14:textId="55DDFA2F" w:rsidR="0003241B" w:rsidRPr="00F60AD1" w:rsidRDefault="00F60AD1" w:rsidP="0003241B">
      <w:pPr>
        <w:rPr>
          <w:b/>
          <w:bCs/>
          <w:sz w:val="24"/>
          <w:szCs w:val="24"/>
        </w:rPr>
      </w:pPr>
      <w:r w:rsidRPr="00F60AD1">
        <w:rPr>
          <w:b/>
          <w:bCs/>
          <w:sz w:val="24"/>
          <w:szCs w:val="24"/>
        </w:rPr>
        <w:t>S</w:t>
      </w:r>
      <w:r w:rsidR="0003241B" w:rsidRPr="00F60AD1">
        <w:rPr>
          <w:b/>
          <w:bCs/>
          <w:sz w:val="24"/>
          <w:szCs w:val="24"/>
        </w:rPr>
        <w:t>eminario de lanzamiento</w:t>
      </w:r>
      <w:r w:rsidRPr="00F60AD1">
        <w:rPr>
          <w:b/>
          <w:bCs/>
          <w:sz w:val="24"/>
          <w:szCs w:val="24"/>
        </w:rPr>
        <w:t xml:space="preserve"> LIFE </w:t>
      </w:r>
      <w:proofErr w:type="spellStart"/>
      <w:r w:rsidRPr="00F60AD1">
        <w:rPr>
          <w:b/>
          <w:bCs/>
          <w:sz w:val="24"/>
          <w:szCs w:val="24"/>
        </w:rPr>
        <w:t>BiosferAdapt</w:t>
      </w:r>
      <w:proofErr w:type="spellEnd"/>
      <w:r w:rsidR="0003241B" w:rsidRPr="00F60AD1">
        <w:rPr>
          <w:b/>
          <w:bCs/>
          <w:sz w:val="24"/>
          <w:szCs w:val="24"/>
        </w:rPr>
        <w:t xml:space="preserve">: </w:t>
      </w:r>
    </w:p>
    <w:p w14:paraId="12B6804E" w14:textId="77777777" w:rsidR="00F60AD1" w:rsidRDefault="00F60AD1" w:rsidP="0003241B">
      <w:pPr>
        <w:rPr>
          <w:b/>
          <w:bCs/>
        </w:rPr>
      </w:pPr>
    </w:p>
    <w:p w14:paraId="7BEC63CA" w14:textId="1923EFE2" w:rsidR="0003241B" w:rsidRDefault="0003241B" w:rsidP="0003241B">
      <w:r w:rsidRPr="0003241B">
        <w:rPr>
          <w:b/>
          <w:bCs/>
        </w:rPr>
        <w:t>11 de marzo de 18.00 a 20.00 horas</w:t>
      </w:r>
      <w:r>
        <w:t xml:space="preserve">: lanzamiento oficial de LIFE con socios, donantes y colaboradores externos al proyecto, seguido de un cóctel hasta las 21.00 horas. Esta velada tendrá lugar en la </w:t>
      </w:r>
      <w:r w:rsidRPr="0003241B">
        <w:rPr>
          <w:b/>
          <w:bCs/>
        </w:rPr>
        <w:t>sede de la UNESCO</w:t>
      </w:r>
      <w:r w:rsidRPr="0003241B">
        <w:rPr>
          <w:b/>
          <w:bCs/>
        </w:rPr>
        <w:t xml:space="preserve"> (Paris)</w:t>
      </w:r>
      <w:r>
        <w:t xml:space="preserve">. </w:t>
      </w:r>
    </w:p>
    <w:p w14:paraId="36BD3E89" w14:textId="77777777" w:rsidR="0003241B" w:rsidRDefault="0003241B" w:rsidP="0003241B">
      <w:r w:rsidRPr="0003241B">
        <w:rPr>
          <w:b/>
          <w:bCs/>
        </w:rPr>
        <w:t>12 de marzo de 13h30 a 18h00</w:t>
      </w:r>
      <w:r>
        <w:t xml:space="preserve">: primer día de seminario técnico en </w:t>
      </w:r>
      <w:r w:rsidRPr="0003241B">
        <w:rPr>
          <w:b/>
          <w:bCs/>
        </w:rPr>
        <w:t xml:space="preserve">Saint Omer (RB </w:t>
      </w:r>
      <w:proofErr w:type="spellStart"/>
      <w:r w:rsidRPr="0003241B">
        <w:rPr>
          <w:b/>
          <w:bCs/>
        </w:rPr>
        <w:t>Marais</w:t>
      </w:r>
      <w:proofErr w:type="spellEnd"/>
      <w:r w:rsidRPr="0003241B">
        <w:rPr>
          <w:b/>
          <w:bCs/>
        </w:rPr>
        <w:t xml:space="preserve"> </w:t>
      </w:r>
      <w:proofErr w:type="spellStart"/>
      <w:r w:rsidRPr="0003241B">
        <w:rPr>
          <w:b/>
          <w:bCs/>
        </w:rPr>
        <w:t>Audomarois</w:t>
      </w:r>
      <w:proofErr w:type="spellEnd"/>
      <w:r w:rsidRPr="0003241B">
        <w:rPr>
          <w:b/>
          <w:bCs/>
        </w:rPr>
        <w:t>)</w:t>
      </w:r>
      <w:r>
        <w:t>: lanzamiento del comité de pilotaje, grupo de trabajo metodológico, presentación de LIFE, etc.</w:t>
      </w:r>
    </w:p>
    <w:p w14:paraId="1514D4E1" w14:textId="77777777" w:rsidR="0003241B" w:rsidRDefault="0003241B" w:rsidP="0003241B">
      <w:r w:rsidRPr="0003241B">
        <w:rPr>
          <w:b/>
          <w:bCs/>
        </w:rPr>
        <w:t>13 de marzo de 9h a 18h</w:t>
      </w:r>
      <w:r>
        <w:t xml:space="preserve">: segundo día de seminario técnico en </w:t>
      </w:r>
      <w:r w:rsidRPr="0003241B">
        <w:rPr>
          <w:b/>
          <w:bCs/>
        </w:rPr>
        <w:t xml:space="preserve">Saint Omer (RB </w:t>
      </w:r>
      <w:proofErr w:type="spellStart"/>
      <w:r w:rsidRPr="0003241B">
        <w:rPr>
          <w:b/>
          <w:bCs/>
        </w:rPr>
        <w:t>Marais</w:t>
      </w:r>
      <w:proofErr w:type="spellEnd"/>
      <w:r w:rsidRPr="0003241B">
        <w:rPr>
          <w:b/>
          <w:bCs/>
        </w:rPr>
        <w:t xml:space="preserve"> </w:t>
      </w:r>
      <w:proofErr w:type="spellStart"/>
      <w:r w:rsidRPr="0003241B">
        <w:rPr>
          <w:b/>
          <w:bCs/>
        </w:rPr>
        <w:t>Audomarois</w:t>
      </w:r>
      <w:proofErr w:type="spellEnd"/>
      <w:r w:rsidRPr="0003241B">
        <w:rPr>
          <w:b/>
          <w:bCs/>
        </w:rPr>
        <w:t>)</w:t>
      </w:r>
      <w:r>
        <w:t xml:space="preserve">: taller de </w:t>
      </w:r>
      <w:proofErr w:type="spellStart"/>
      <w:r>
        <w:t>co-construcción</w:t>
      </w:r>
      <w:proofErr w:type="spellEnd"/>
      <w:r>
        <w:t xml:space="preserve"> de la comunicación, </w:t>
      </w:r>
      <w:proofErr w:type="spellStart"/>
      <w:r>
        <w:t>narratig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, presupuesto, comunicación, gobernanza y organización del proyecto LIFE </w:t>
      </w:r>
      <w:proofErr w:type="spellStart"/>
      <w:r>
        <w:t>Biospher'Adapt</w:t>
      </w:r>
      <w:proofErr w:type="spellEnd"/>
      <w:r>
        <w:t xml:space="preserve">. </w:t>
      </w:r>
    </w:p>
    <w:p w14:paraId="5B377DAD" w14:textId="435D4B1B" w:rsidR="0003241B" w:rsidRDefault="0003241B" w:rsidP="0003241B">
      <w:r w:rsidRPr="0003241B">
        <w:rPr>
          <w:b/>
          <w:bCs/>
        </w:rPr>
        <w:t>Salida el viernes 14 de marzo por la mañana</w:t>
      </w:r>
      <w:r>
        <w:t xml:space="preserve">. </w:t>
      </w:r>
      <w:r>
        <w:t xml:space="preserve">Desde </w:t>
      </w:r>
      <w:r w:rsidRPr="0003241B">
        <w:rPr>
          <w:b/>
          <w:bCs/>
        </w:rPr>
        <w:t>Saint Omer</w:t>
      </w:r>
      <w:r>
        <w:rPr>
          <w:b/>
          <w:bCs/>
        </w:rPr>
        <w:t xml:space="preserve"> (</w:t>
      </w:r>
      <w:r w:rsidRPr="0003241B">
        <w:t xml:space="preserve">hacia </w:t>
      </w:r>
      <w:proofErr w:type="spellStart"/>
      <w:r>
        <w:rPr>
          <w:b/>
          <w:bCs/>
        </w:rPr>
        <w:t>Bcn</w:t>
      </w:r>
      <w:proofErr w:type="spellEnd"/>
      <w:r>
        <w:rPr>
          <w:b/>
          <w:bCs/>
        </w:rPr>
        <w:t>)</w:t>
      </w:r>
    </w:p>
    <w:p w14:paraId="7ADD29B0" w14:textId="77777777" w:rsidR="0003241B" w:rsidRDefault="0003241B" w:rsidP="0003241B"/>
    <w:p w14:paraId="417B380A" w14:textId="77777777" w:rsidR="0003241B" w:rsidRDefault="0003241B"/>
    <w:p w14:paraId="377A84F8" w14:textId="77777777" w:rsidR="0003241B" w:rsidRDefault="0003241B"/>
    <w:p w14:paraId="687331FC" w14:textId="77777777" w:rsidR="0003241B" w:rsidRDefault="0003241B"/>
    <w:p w14:paraId="67A4655C" w14:textId="77777777" w:rsidR="0003241B" w:rsidRPr="0003241B" w:rsidRDefault="0003241B" w:rsidP="0003241B">
      <w:pPr>
        <w:rPr>
          <w:lang w:val="fr-FR"/>
        </w:rPr>
      </w:pPr>
      <w:r w:rsidRPr="0003241B">
        <w:rPr>
          <w:lang w:val="fr-FR"/>
        </w:rPr>
        <w:t xml:space="preserve">Pour le séminaire de lancement, voici dans les grandes lignes le résumé : </w:t>
      </w:r>
    </w:p>
    <w:p w14:paraId="28D15F6D" w14:textId="77777777" w:rsidR="0003241B" w:rsidRPr="0003241B" w:rsidRDefault="0003241B" w:rsidP="0003241B">
      <w:pPr>
        <w:rPr>
          <w:lang w:val="fr-FR"/>
        </w:rPr>
      </w:pPr>
    </w:p>
    <w:p w14:paraId="0346ACBF" w14:textId="77777777" w:rsidR="0003241B" w:rsidRPr="0003241B" w:rsidRDefault="0003241B" w:rsidP="0003241B">
      <w:pPr>
        <w:rPr>
          <w:lang w:val="fr-FR"/>
        </w:rPr>
      </w:pPr>
      <w:r w:rsidRPr="0003241B">
        <w:rPr>
          <w:b/>
          <w:bCs/>
          <w:lang w:val="fr-FR"/>
        </w:rPr>
        <w:t>Le 11 mars de 18h à 20h :</w:t>
      </w:r>
      <w:r w:rsidRPr="0003241B">
        <w:rPr>
          <w:lang w:val="fr-FR"/>
        </w:rPr>
        <w:t xml:space="preserve"> lancement officiel du LIFE avec les partenaires, bailleurs et partenaires extérieurs au projet, suivi d’un cocktail jusqu’à 21h. Cette soirée se déroule au siège à l’UNESCO. </w:t>
      </w:r>
    </w:p>
    <w:p w14:paraId="495DCE30" w14:textId="77777777" w:rsidR="0003241B" w:rsidRPr="0003241B" w:rsidRDefault="0003241B" w:rsidP="0003241B">
      <w:pPr>
        <w:rPr>
          <w:lang w:val="fr-FR"/>
        </w:rPr>
      </w:pPr>
      <w:r w:rsidRPr="0003241B">
        <w:rPr>
          <w:b/>
          <w:bCs/>
          <w:lang w:val="fr-FR"/>
        </w:rPr>
        <w:t>Le 12 mars de 13h30 à 18h :</w:t>
      </w:r>
      <w:r w:rsidRPr="0003241B">
        <w:rPr>
          <w:lang w:val="fr-FR"/>
        </w:rPr>
        <w:t xml:space="preserve"> première journée de séminaire technique à Saint Omer (RB Marais Audomarois) : lancement du comité de pilotage, GT Méthodologie, présentation du LIFE</w:t>
      </w:r>
    </w:p>
    <w:p w14:paraId="2EBBE720" w14:textId="77777777" w:rsidR="0003241B" w:rsidRPr="0003241B" w:rsidRDefault="0003241B" w:rsidP="0003241B">
      <w:pPr>
        <w:rPr>
          <w:lang w:val="fr-FR"/>
        </w:rPr>
      </w:pPr>
      <w:r w:rsidRPr="0003241B">
        <w:rPr>
          <w:b/>
          <w:bCs/>
          <w:lang w:val="fr-FR"/>
        </w:rPr>
        <w:t>Le 13 mars de 9h à 18h</w:t>
      </w:r>
      <w:r w:rsidRPr="0003241B">
        <w:rPr>
          <w:lang w:val="fr-FR"/>
        </w:rPr>
        <w:t xml:space="preserve"> : deuxième journée de séminaire technique à Saint Omer (RB Marais Audomarois) : atelier de </w:t>
      </w:r>
      <w:proofErr w:type="spellStart"/>
      <w:r w:rsidRPr="0003241B">
        <w:rPr>
          <w:lang w:val="fr-FR"/>
        </w:rPr>
        <w:t>co</w:t>
      </w:r>
      <w:proofErr w:type="spellEnd"/>
      <w:r w:rsidRPr="0003241B">
        <w:rPr>
          <w:lang w:val="fr-FR"/>
        </w:rPr>
        <w:t xml:space="preserve"> construction de la communication, points sur le </w:t>
      </w:r>
      <w:proofErr w:type="spellStart"/>
      <w:r w:rsidRPr="0003241B">
        <w:rPr>
          <w:lang w:val="fr-FR"/>
        </w:rPr>
        <w:t>reporting</w:t>
      </w:r>
      <w:proofErr w:type="spellEnd"/>
      <w:r w:rsidRPr="0003241B">
        <w:rPr>
          <w:lang w:val="fr-FR"/>
        </w:rPr>
        <w:t xml:space="preserve"> </w:t>
      </w:r>
      <w:proofErr w:type="spellStart"/>
      <w:r w:rsidRPr="0003241B">
        <w:rPr>
          <w:lang w:val="fr-FR"/>
        </w:rPr>
        <w:t>narratig</w:t>
      </w:r>
      <w:proofErr w:type="spellEnd"/>
      <w:r w:rsidRPr="0003241B">
        <w:rPr>
          <w:lang w:val="fr-FR"/>
        </w:rPr>
        <w:t xml:space="preserve">, budgétaire, communication, gouvernance et organisation du projet LIFE </w:t>
      </w:r>
      <w:proofErr w:type="spellStart"/>
      <w:r w:rsidRPr="0003241B">
        <w:rPr>
          <w:lang w:val="fr-FR"/>
        </w:rPr>
        <w:t>Biospher’Adapt</w:t>
      </w:r>
      <w:proofErr w:type="spellEnd"/>
      <w:r w:rsidRPr="0003241B">
        <w:rPr>
          <w:lang w:val="fr-FR"/>
        </w:rPr>
        <w:t xml:space="preserve">. </w:t>
      </w:r>
    </w:p>
    <w:p w14:paraId="799E7F61" w14:textId="77777777" w:rsidR="0003241B" w:rsidRPr="0003241B" w:rsidRDefault="0003241B" w:rsidP="0003241B">
      <w:pPr>
        <w:rPr>
          <w:lang w:val="fr-FR"/>
        </w:rPr>
      </w:pPr>
      <w:r w:rsidRPr="0003241B">
        <w:rPr>
          <w:lang w:val="fr-FR"/>
        </w:rPr>
        <w:t xml:space="preserve">Le départ se fera le </w:t>
      </w:r>
      <w:r w:rsidRPr="0003241B">
        <w:rPr>
          <w:b/>
          <w:bCs/>
          <w:lang w:val="fr-FR"/>
        </w:rPr>
        <w:t>vendredi 14 mars matin</w:t>
      </w:r>
      <w:r w:rsidRPr="0003241B">
        <w:rPr>
          <w:lang w:val="fr-FR"/>
        </w:rPr>
        <w:t xml:space="preserve"> </w:t>
      </w:r>
    </w:p>
    <w:p w14:paraId="3E4DF76E" w14:textId="77777777" w:rsidR="0003241B" w:rsidRPr="0003241B" w:rsidRDefault="0003241B">
      <w:pPr>
        <w:rPr>
          <w:lang w:val="fr-FR"/>
        </w:rPr>
      </w:pPr>
    </w:p>
    <w:sectPr w:rsidR="0003241B" w:rsidRPr="00032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B"/>
    <w:rsid w:val="0003241B"/>
    <w:rsid w:val="00196D6C"/>
    <w:rsid w:val="003559D1"/>
    <w:rsid w:val="00C34F83"/>
    <w:rsid w:val="00F6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5EDB"/>
  <w15:chartTrackingRefBased/>
  <w15:docId w15:val="{C7C6F60B-6057-4762-BE7D-8D57CE7E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4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4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4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4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4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4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4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4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4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4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Romera Puga, Maria del Carmen</dc:creator>
  <cp:keywords/>
  <dc:description/>
  <cp:lastModifiedBy>Romera Puga, Maria del Carmen</cp:lastModifiedBy>
  <cp:revision>2</cp:revision>
  <dcterms:created xsi:type="dcterms:W3CDTF">2025-02-05T15:45:00Z</dcterms:created>
  <dcterms:modified xsi:type="dcterms:W3CDTF">2025-02-05T15:51:00Z</dcterms:modified>
</cp:coreProperties>
</file>